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ABEC" w14:textId="12035362" w:rsidR="004B3C8C" w:rsidRDefault="004B3C8C"/>
    <w:p w14:paraId="24A29A1D" w14:textId="19F7CA4A" w:rsidR="009921D2" w:rsidRDefault="009921D2" w:rsidP="009921D2">
      <w:pPr>
        <w:spacing w:after="0"/>
        <w:rPr>
          <w:rFonts w:cstheme="minorHAnsi"/>
          <w:b/>
          <w:bCs/>
          <w:sz w:val="24"/>
          <w:szCs w:val="24"/>
        </w:rPr>
      </w:pPr>
      <w:r w:rsidRPr="009921D2">
        <w:rPr>
          <w:rFonts w:cstheme="minorHAnsi"/>
          <w:b/>
          <w:bCs/>
          <w:sz w:val="24"/>
          <w:szCs w:val="24"/>
        </w:rPr>
        <w:t>Referat</w:t>
      </w:r>
      <w:r>
        <w:rPr>
          <w:rFonts w:cstheme="minorHAnsi"/>
          <w:b/>
          <w:bCs/>
          <w:sz w:val="24"/>
          <w:szCs w:val="24"/>
        </w:rPr>
        <w:t xml:space="preserve"> fra FAU-møte </w:t>
      </w:r>
      <w:r w:rsidR="00EE4253">
        <w:rPr>
          <w:rFonts w:cstheme="minorHAnsi"/>
          <w:b/>
          <w:bCs/>
          <w:sz w:val="24"/>
          <w:szCs w:val="24"/>
        </w:rPr>
        <w:t xml:space="preserve">Kronstad skole, </w:t>
      </w:r>
      <w:r w:rsidR="000D5464">
        <w:rPr>
          <w:rFonts w:cstheme="minorHAnsi"/>
          <w:b/>
          <w:bCs/>
          <w:sz w:val="24"/>
          <w:szCs w:val="24"/>
        </w:rPr>
        <w:t>22. mai</w:t>
      </w:r>
    </w:p>
    <w:p w14:paraId="7F858D29" w14:textId="77777777" w:rsidR="00EE4253" w:rsidRDefault="00EE4253" w:rsidP="009921D2">
      <w:pPr>
        <w:spacing w:after="0"/>
        <w:rPr>
          <w:rFonts w:cstheme="minorHAnsi"/>
          <w:b/>
          <w:bCs/>
          <w:sz w:val="24"/>
          <w:szCs w:val="24"/>
        </w:rPr>
      </w:pPr>
    </w:p>
    <w:p w14:paraId="3FAF38EE" w14:textId="39A8BEFC" w:rsidR="007B6854" w:rsidRPr="009921D2" w:rsidRDefault="009921D2" w:rsidP="009921D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Til stede: </w:t>
      </w:r>
      <w:r w:rsidR="00C300CE">
        <w:rPr>
          <w:rFonts w:cstheme="minorHAnsi"/>
          <w:b/>
          <w:bCs/>
          <w:sz w:val="24"/>
          <w:szCs w:val="24"/>
        </w:rPr>
        <w:t xml:space="preserve">Jan Erik Reknes, </w:t>
      </w:r>
      <w:r>
        <w:rPr>
          <w:rFonts w:cstheme="minorHAnsi"/>
          <w:b/>
          <w:bCs/>
          <w:sz w:val="24"/>
          <w:szCs w:val="24"/>
        </w:rPr>
        <w:t xml:space="preserve">Anne </w:t>
      </w:r>
      <w:proofErr w:type="spellStart"/>
      <w:r>
        <w:rPr>
          <w:rFonts w:cstheme="minorHAnsi"/>
          <w:b/>
          <w:bCs/>
          <w:sz w:val="24"/>
          <w:szCs w:val="24"/>
        </w:rPr>
        <w:t>Hatleskog</w:t>
      </w:r>
      <w:proofErr w:type="spellEnd"/>
      <w:r>
        <w:rPr>
          <w:rFonts w:cstheme="minorHAnsi"/>
          <w:b/>
          <w:bCs/>
          <w:sz w:val="24"/>
          <w:szCs w:val="24"/>
        </w:rPr>
        <w:t>, Magne Iversen, Guro Akre,</w:t>
      </w:r>
      <w:r w:rsidR="007A2BE4">
        <w:rPr>
          <w:rFonts w:cstheme="minorHAnsi"/>
          <w:b/>
          <w:bCs/>
          <w:sz w:val="24"/>
          <w:szCs w:val="24"/>
        </w:rPr>
        <w:t xml:space="preserve"> Jostein Kråkenes</w:t>
      </w:r>
      <w:r>
        <w:rPr>
          <w:rFonts w:cstheme="minorHAnsi"/>
          <w:b/>
          <w:bCs/>
          <w:sz w:val="24"/>
          <w:szCs w:val="24"/>
        </w:rPr>
        <w:t xml:space="preserve"> og Camilla Blokhus Svensson</w:t>
      </w:r>
      <w:r w:rsidR="00A62C27">
        <w:rPr>
          <w:rFonts w:cstheme="minorHAnsi"/>
          <w:b/>
          <w:bCs/>
          <w:sz w:val="24"/>
          <w:szCs w:val="24"/>
        </w:rPr>
        <w:t xml:space="preserve">. 1. og 7. </w:t>
      </w:r>
      <w:proofErr w:type="gramStart"/>
      <w:r w:rsidR="00A62C27">
        <w:rPr>
          <w:rFonts w:cstheme="minorHAnsi"/>
          <w:b/>
          <w:bCs/>
          <w:sz w:val="24"/>
          <w:szCs w:val="24"/>
        </w:rPr>
        <w:t>trinn forfall</w:t>
      </w:r>
      <w:proofErr w:type="gramEnd"/>
      <w:r w:rsidR="00A62C27">
        <w:rPr>
          <w:rFonts w:cstheme="minorHAnsi"/>
          <w:b/>
          <w:bCs/>
          <w:sz w:val="24"/>
          <w:szCs w:val="24"/>
        </w:rPr>
        <w:t>.</w:t>
      </w:r>
    </w:p>
    <w:p w14:paraId="2BC3ABE3" w14:textId="77777777" w:rsidR="009921D2" w:rsidRDefault="009921D2" w:rsidP="009921D2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5FF1600" w14:textId="354B3B3F" w:rsidR="009921D2" w:rsidRDefault="009921D2" w:rsidP="009921D2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Referatet fra forrige gang ble godkjent</w:t>
      </w:r>
      <w:r w:rsidR="001A6D1C">
        <w:rPr>
          <w:rFonts w:eastAsia="Times New Roman" w:cstheme="minorHAnsi"/>
          <w:sz w:val="24"/>
          <w:szCs w:val="24"/>
          <w:lang w:eastAsia="nb-NO"/>
        </w:rPr>
        <w:t xml:space="preserve">, med noen små endringer i punkt 1. </w:t>
      </w:r>
    </w:p>
    <w:p w14:paraId="1A437CE4" w14:textId="77777777" w:rsidR="009921D2" w:rsidRDefault="009921D2" w:rsidP="009921D2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7E8A66F" w14:textId="0F3B642E" w:rsidR="009921D2" w:rsidRPr="00E16F53" w:rsidRDefault="009921D2" w:rsidP="00E16F5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E16F53">
        <w:rPr>
          <w:rFonts w:eastAsia="Times New Roman" w:cstheme="minorHAnsi"/>
          <w:sz w:val="24"/>
          <w:szCs w:val="24"/>
          <w:lang w:eastAsia="nb-NO"/>
        </w:rPr>
        <w:t>Informasjon fra skolen v/ rektor.</w:t>
      </w:r>
    </w:p>
    <w:p w14:paraId="4D8D9A4D" w14:textId="61C02484" w:rsidR="00E16F53" w:rsidRPr="00817487" w:rsidRDefault="00C300CE" w:rsidP="00C300CE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Barkehaugen lager arbeid, og er ikke så kreativ som vi ønsker at den skal være. </w:t>
      </w:r>
      <w:r w:rsidR="00570588">
        <w:rPr>
          <w:rFonts w:eastAsia="Times New Roman" w:cstheme="minorHAnsi"/>
          <w:sz w:val="24"/>
          <w:szCs w:val="24"/>
          <w:lang w:eastAsia="nb-NO"/>
        </w:rPr>
        <w:t>Hva kan vi gjøre med denne?</w:t>
      </w:r>
      <w:r w:rsidR="00AA4486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7E2DC4">
        <w:rPr>
          <w:rFonts w:eastAsia="Times New Roman" w:cstheme="minorHAnsi"/>
          <w:sz w:val="24"/>
          <w:szCs w:val="24"/>
          <w:lang w:eastAsia="nb-NO"/>
        </w:rPr>
        <w:t>De som liker basket, trenger en plass.</w:t>
      </w:r>
      <w:r w:rsidR="00C33289">
        <w:rPr>
          <w:rFonts w:eastAsia="Times New Roman" w:cstheme="minorHAnsi"/>
          <w:sz w:val="24"/>
          <w:szCs w:val="24"/>
          <w:lang w:eastAsia="nb-NO"/>
        </w:rPr>
        <w:t xml:space="preserve"> </w:t>
      </w:r>
      <w:proofErr w:type="spellStart"/>
      <w:r w:rsidR="00C33289">
        <w:rPr>
          <w:rFonts w:eastAsia="Times New Roman" w:cstheme="minorHAnsi"/>
          <w:sz w:val="24"/>
          <w:szCs w:val="24"/>
          <w:lang w:eastAsia="nb-NO"/>
        </w:rPr>
        <w:t>Uteskur</w:t>
      </w:r>
      <w:proofErr w:type="spellEnd"/>
      <w:r w:rsidR="00C33289">
        <w:rPr>
          <w:rFonts w:eastAsia="Times New Roman" w:cstheme="minorHAnsi"/>
          <w:sz w:val="24"/>
          <w:szCs w:val="24"/>
          <w:lang w:eastAsia="nb-NO"/>
        </w:rPr>
        <w:t xml:space="preserve">? </w:t>
      </w:r>
      <w:r w:rsidR="00AA4486" w:rsidRPr="00817487">
        <w:rPr>
          <w:rFonts w:eastAsia="Times New Roman" w:cstheme="minorHAnsi"/>
          <w:sz w:val="24"/>
          <w:szCs w:val="24"/>
          <w:lang w:eastAsia="nb-NO"/>
        </w:rPr>
        <w:t>Rektor har prøvd å ta tak i dette inn mot Bygg og Eiendom og SUU</w:t>
      </w:r>
      <w:r w:rsidR="00817487" w:rsidRPr="00817487">
        <w:rPr>
          <w:rFonts w:eastAsia="Times New Roman" w:cstheme="minorHAnsi"/>
          <w:sz w:val="24"/>
          <w:szCs w:val="24"/>
          <w:lang w:eastAsia="nb-NO"/>
        </w:rPr>
        <w:t>, og kan godt tenke s</w:t>
      </w:r>
      <w:r w:rsidR="00817487">
        <w:rPr>
          <w:rFonts w:eastAsia="Times New Roman" w:cstheme="minorHAnsi"/>
          <w:sz w:val="24"/>
          <w:szCs w:val="24"/>
          <w:lang w:eastAsia="nb-NO"/>
        </w:rPr>
        <w:t xml:space="preserve">eg litt støtte fra FAU i denne prosessen. </w:t>
      </w:r>
    </w:p>
    <w:p w14:paraId="41817622" w14:textId="5EE7C9AF" w:rsidR="00570588" w:rsidRDefault="00E365BD" w:rsidP="00C300CE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Marco Elsafadi kommer 7. september for et foreldreforedrag på skolen. </w:t>
      </w:r>
      <w:r w:rsidR="002F292B">
        <w:rPr>
          <w:rFonts w:eastAsia="Times New Roman" w:cstheme="minorHAnsi"/>
          <w:sz w:val="24"/>
          <w:szCs w:val="24"/>
          <w:lang w:eastAsia="nb-NO"/>
        </w:rPr>
        <w:t xml:space="preserve">Og det blir foreldremøte på skolen samme dag. </w:t>
      </w:r>
    </w:p>
    <w:p w14:paraId="3269A78F" w14:textId="5ECA7ABE" w:rsidR="00C46582" w:rsidRDefault="009F1F34" w:rsidP="00C300CE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Onsdag 14. juni inviteres alle til en felles avslutning for elever og foreldre</w:t>
      </w:r>
      <w:r w:rsidR="00287762">
        <w:rPr>
          <w:rFonts w:eastAsia="Times New Roman" w:cstheme="minorHAnsi"/>
          <w:sz w:val="24"/>
          <w:szCs w:val="24"/>
          <w:lang w:eastAsia="nb-NO"/>
        </w:rPr>
        <w:t xml:space="preserve"> fra 17.30-19.30. Først </w:t>
      </w:r>
      <w:r w:rsidR="00A84B39">
        <w:rPr>
          <w:rFonts w:eastAsia="Times New Roman" w:cstheme="minorHAnsi"/>
          <w:sz w:val="24"/>
          <w:szCs w:val="24"/>
          <w:lang w:eastAsia="nb-NO"/>
        </w:rPr>
        <w:t xml:space="preserve">blir det en fellessamling i amfiet, der alle klassene har et </w:t>
      </w:r>
      <w:r w:rsidR="00E65E4B">
        <w:rPr>
          <w:rFonts w:eastAsia="Times New Roman" w:cstheme="minorHAnsi"/>
          <w:sz w:val="24"/>
          <w:szCs w:val="24"/>
          <w:lang w:eastAsia="nb-NO"/>
        </w:rPr>
        <w:t xml:space="preserve">innslag. </w:t>
      </w:r>
      <w:r w:rsidR="00287762">
        <w:rPr>
          <w:rFonts w:eastAsia="Times New Roman" w:cstheme="minorHAnsi"/>
          <w:sz w:val="24"/>
          <w:szCs w:val="24"/>
          <w:lang w:eastAsia="nb-NO"/>
        </w:rPr>
        <w:t xml:space="preserve">Klassekontaktene/sosialkomite står for et opplegg på klasserommet etterpå.  </w:t>
      </w:r>
      <w:r w:rsidR="008D5D8A">
        <w:rPr>
          <w:rFonts w:eastAsia="Times New Roman" w:cstheme="minorHAnsi"/>
          <w:sz w:val="24"/>
          <w:szCs w:val="24"/>
          <w:lang w:eastAsia="nb-NO"/>
        </w:rPr>
        <w:t xml:space="preserve">FAU informerer </w:t>
      </w:r>
      <w:r w:rsidR="008F70D0">
        <w:rPr>
          <w:rFonts w:eastAsia="Times New Roman" w:cstheme="minorHAnsi"/>
          <w:sz w:val="24"/>
          <w:szCs w:val="24"/>
          <w:lang w:eastAsia="nb-NO"/>
        </w:rPr>
        <w:t xml:space="preserve">klassekontaktene om dette. </w:t>
      </w:r>
    </w:p>
    <w:p w14:paraId="227A19C2" w14:textId="58C97B72" w:rsidR="001D7586" w:rsidRDefault="001D7586" w:rsidP="00C300CE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Førskoledag – Anne blir med. </w:t>
      </w:r>
    </w:p>
    <w:p w14:paraId="36F5C405" w14:textId="50CEB3B9" w:rsidR="00C06D03" w:rsidRDefault="00C06D03" w:rsidP="00C300CE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16. </w:t>
      </w:r>
      <w:r w:rsidR="0027242B">
        <w:rPr>
          <w:rFonts w:eastAsia="Times New Roman" w:cstheme="minorHAnsi"/>
          <w:sz w:val="24"/>
          <w:szCs w:val="24"/>
          <w:lang w:eastAsia="nb-NO"/>
        </w:rPr>
        <w:t xml:space="preserve">august planleggingsdag om lek for </w:t>
      </w:r>
      <w:r w:rsidR="002574B7">
        <w:rPr>
          <w:rFonts w:eastAsia="Times New Roman" w:cstheme="minorHAnsi"/>
          <w:sz w:val="24"/>
          <w:szCs w:val="24"/>
          <w:lang w:eastAsia="nb-NO"/>
        </w:rPr>
        <w:t xml:space="preserve">hele personalet. </w:t>
      </w:r>
    </w:p>
    <w:p w14:paraId="1834EE5A" w14:textId="4AF9BFAE" w:rsidR="002574B7" w:rsidRDefault="00466ECC" w:rsidP="00C300CE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Aktuelt med Street Art på </w:t>
      </w:r>
      <w:r w:rsidR="00304340">
        <w:rPr>
          <w:rFonts w:eastAsia="Times New Roman" w:cstheme="minorHAnsi"/>
          <w:sz w:val="24"/>
          <w:szCs w:val="24"/>
          <w:lang w:eastAsia="nb-NO"/>
        </w:rPr>
        <w:t xml:space="preserve">veggen på Hunstad-siden. </w:t>
      </w:r>
    </w:p>
    <w:p w14:paraId="210BE6BE" w14:textId="40A00024" w:rsidR="00DA647F" w:rsidRDefault="00833E84" w:rsidP="00E822EF">
      <w:pPr>
        <w:pStyle w:val="Listeavsnitt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Sende en liten påminnelse om gangfeltet i Jonas Lies vei. </w:t>
      </w:r>
      <w:r w:rsidR="00E822EF">
        <w:rPr>
          <w:rFonts w:eastAsia="Times New Roman" w:cstheme="minorHAnsi"/>
          <w:sz w:val="24"/>
          <w:szCs w:val="24"/>
          <w:lang w:eastAsia="nb-NO"/>
        </w:rPr>
        <w:t xml:space="preserve">Aktivitetsverter kommer til skolen. </w:t>
      </w:r>
    </w:p>
    <w:p w14:paraId="5CF8C36C" w14:textId="77777777" w:rsidR="00731F6F" w:rsidRPr="00817487" w:rsidRDefault="00731F6F" w:rsidP="00731F6F">
      <w:pPr>
        <w:pStyle w:val="Listeavsnitt"/>
        <w:spacing w:after="0" w:line="240" w:lineRule="auto"/>
        <w:ind w:left="1428"/>
        <w:rPr>
          <w:rFonts w:eastAsia="Times New Roman" w:cstheme="minorHAnsi"/>
          <w:sz w:val="24"/>
          <w:szCs w:val="24"/>
          <w:lang w:eastAsia="nb-NO"/>
        </w:rPr>
      </w:pPr>
    </w:p>
    <w:p w14:paraId="777182DF" w14:textId="77777777" w:rsidR="0060773A" w:rsidRDefault="008A32B1" w:rsidP="0060773A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Fritidsklubben – vi søker </w:t>
      </w:r>
      <w:r w:rsidR="00731F6F">
        <w:rPr>
          <w:rFonts w:eastAsia="Times New Roman" w:cstheme="minorHAnsi"/>
          <w:sz w:val="24"/>
          <w:szCs w:val="24"/>
          <w:lang w:eastAsia="nb-NO"/>
        </w:rPr>
        <w:t xml:space="preserve">videre </w:t>
      </w:r>
      <w:r>
        <w:rPr>
          <w:rFonts w:eastAsia="Times New Roman" w:cstheme="minorHAnsi"/>
          <w:sz w:val="24"/>
          <w:szCs w:val="24"/>
          <w:lang w:eastAsia="nb-NO"/>
        </w:rPr>
        <w:t>midler via Sparebanken Vest</w:t>
      </w:r>
      <w:r w:rsidR="00731F6F">
        <w:rPr>
          <w:rFonts w:eastAsia="Times New Roman" w:cstheme="minorHAnsi"/>
          <w:sz w:val="24"/>
          <w:szCs w:val="24"/>
          <w:lang w:eastAsia="nb-NO"/>
        </w:rPr>
        <w:t xml:space="preserve"> og Bergen kommune. Vi har nok penger til i alle fall et halvt års drift til.</w:t>
      </w:r>
    </w:p>
    <w:p w14:paraId="731AD312" w14:textId="77777777" w:rsidR="0060773A" w:rsidRDefault="0060773A" w:rsidP="0060773A">
      <w:pPr>
        <w:pStyle w:val="Listeavsnitt"/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3791E5B" w14:textId="5DE7FC25" w:rsidR="00820C81" w:rsidRDefault="00731F6F" w:rsidP="00820C81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60773A">
        <w:rPr>
          <w:rFonts w:eastAsia="Times New Roman" w:cstheme="minorHAnsi"/>
          <w:sz w:val="24"/>
          <w:szCs w:val="24"/>
          <w:lang w:eastAsia="nb-NO"/>
        </w:rPr>
        <w:t>Evaluering 17. mai:</w:t>
      </w:r>
      <w:r w:rsidRPr="0060773A">
        <w:rPr>
          <w:rFonts w:eastAsia="Times New Roman" w:cstheme="minorHAnsi"/>
          <w:sz w:val="24"/>
          <w:szCs w:val="24"/>
          <w:lang w:eastAsia="nb-NO"/>
        </w:rPr>
        <w:br/>
      </w:r>
      <w:r w:rsidR="008E011C">
        <w:rPr>
          <w:rFonts w:eastAsia="Times New Roman" w:cstheme="minorHAnsi"/>
          <w:sz w:val="24"/>
          <w:szCs w:val="24"/>
          <w:lang w:eastAsia="nb-NO"/>
        </w:rPr>
        <w:t xml:space="preserve">Alarm – </w:t>
      </w:r>
      <w:r w:rsidR="00EC2947">
        <w:rPr>
          <w:rFonts w:eastAsia="Times New Roman" w:cstheme="minorHAnsi"/>
          <w:sz w:val="24"/>
          <w:szCs w:val="24"/>
          <w:lang w:eastAsia="nb-NO"/>
        </w:rPr>
        <w:t xml:space="preserve">problem med dørene - </w:t>
      </w:r>
      <w:r w:rsidR="008E011C">
        <w:rPr>
          <w:rFonts w:eastAsia="Times New Roman" w:cstheme="minorHAnsi"/>
          <w:sz w:val="24"/>
          <w:szCs w:val="24"/>
          <w:lang w:eastAsia="nb-NO"/>
        </w:rPr>
        <w:t xml:space="preserve">utrykning </w:t>
      </w:r>
      <w:proofErr w:type="spellStart"/>
      <w:r w:rsidR="008E011C">
        <w:rPr>
          <w:rFonts w:eastAsia="Times New Roman" w:cstheme="minorHAnsi"/>
          <w:sz w:val="24"/>
          <w:szCs w:val="24"/>
          <w:lang w:eastAsia="nb-NO"/>
        </w:rPr>
        <w:t>Sequritas</w:t>
      </w:r>
      <w:proofErr w:type="spellEnd"/>
      <w:r w:rsidR="00F04F5E">
        <w:rPr>
          <w:rFonts w:eastAsia="Times New Roman" w:cstheme="minorHAnsi"/>
          <w:sz w:val="24"/>
          <w:szCs w:val="24"/>
          <w:lang w:eastAsia="nb-NO"/>
        </w:rPr>
        <w:t xml:space="preserve"> – hva skjedde her?</w:t>
      </w:r>
      <w:r w:rsidR="00EC2947">
        <w:rPr>
          <w:rFonts w:eastAsia="Times New Roman" w:cstheme="minorHAnsi"/>
          <w:sz w:val="24"/>
          <w:szCs w:val="24"/>
          <w:lang w:eastAsia="nb-NO"/>
        </w:rPr>
        <w:br/>
        <w:t xml:space="preserve">For få lodd til de som kom, </w:t>
      </w:r>
      <w:r w:rsidR="002F1D07">
        <w:rPr>
          <w:rFonts w:eastAsia="Times New Roman" w:cstheme="minorHAnsi"/>
          <w:sz w:val="24"/>
          <w:szCs w:val="24"/>
          <w:lang w:eastAsia="nb-NO"/>
        </w:rPr>
        <w:t xml:space="preserve">FAU tapte penger på dette i forhold til tidligere år. </w:t>
      </w:r>
      <w:r w:rsidR="0044258D">
        <w:rPr>
          <w:rFonts w:eastAsia="Times New Roman" w:cstheme="minorHAnsi"/>
          <w:sz w:val="24"/>
          <w:szCs w:val="24"/>
          <w:lang w:eastAsia="nb-NO"/>
        </w:rPr>
        <w:br/>
        <w:t xml:space="preserve">Den nye </w:t>
      </w:r>
      <w:proofErr w:type="gramStart"/>
      <w:r w:rsidR="0044258D">
        <w:rPr>
          <w:rFonts w:eastAsia="Times New Roman" w:cstheme="minorHAnsi"/>
          <w:sz w:val="24"/>
          <w:szCs w:val="24"/>
          <w:lang w:eastAsia="nb-NO"/>
        </w:rPr>
        <w:t>fanen</w:t>
      </w:r>
      <w:proofErr w:type="gramEnd"/>
      <w:r w:rsidR="0044258D">
        <w:rPr>
          <w:rFonts w:eastAsia="Times New Roman" w:cstheme="minorHAnsi"/>
          <w:sz w:val="24"/>
          <w:szCs w:val="24"/>
          <w:lang w:eastAsia="nb-NO"/>
        </w:rPr>
        <w:t xml:space="preserve"> var for tung og høy til å bære både for barn og voksne. </w:t>
      </w:r>
      <w:r w:rsidR="00D30814">
        <w:rPr>
          <w:rFonts w:eastAsia="Times New Roman" w:cstheme="minorHAnsi"/>
          <w:sz w:val="24"/>
          <w:szCs w:val="24"/>
          <w:lang w:eastAsia="nb-NO"/>
        </w:rPr>
        <w:br/>
        <w:t>Flott innsats fra barna på 17. mai</w:t>
      </w:r>
      <w:r w:rsidR="00894C9B">
        <w:rPr>
          <w:rFonts w:eastAsia="Times New Roman" w:cstheme="minorHAnsi"/>
          <w:sz w:val="24"/>
          <w:szCs w:val="24"/>
          <w:lang w:eastAsia="nb-NO"/>
        </w:rPr>
        <w:t xml:space="preserve">, mange stilte opp. </w:t>
      </w:r>
    </w:p>
    <w:p w14:paraId="60B0C93B" w14:textId="77777777" w:rsidR="00820C81" w:rsidRPr="00820C81" w:rsidRDefault="00820C81" w:rsidP="00820C81">
      <w:pPr>
        <w:pStyle w:val="Listeavsnitt"/>
        <w:rPr>
          <w:rFonts w:eastAsia="Times New Roman" w:cstheme="minorHAnsi"/>
          <w:sz w:val="24"/>
          <w:szCs w:val="24"/>
          <w:lang w:eastAsia="nb-NO"/>
        </w:rPr>
      </w:pPr>
    </w:p>
    <w:p w14:paraId="5BAADF40" w14:textId="4865643F" w:rsidR="00411589" w:rsidRDefault="00820C81" w:rsidP="00411589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Utkast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årshjul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 xml:space="preserve"> FAU</w:t>
      </w:r>
      <w:r w:rsidR="000C6C91">
        <w:rPr>
          <w:rFonts w:eastAsia="Times New Roman" w:cstheme="minorHAnsi"/>
          <w:sz w:val="24"/>
          <w:szCs w:val="24"/>
          <w:lang w:eastAsia="nb-NO"/>
        </w:rPr>
        <w:t xml:space="preserve">. </w:t>
      </w:r>
      <w:r w:rsidR="00F00F3E">
        <w:rPr>
          <w:rFonts w:eastAsia="Times New Roman" w:cstheme="minorHAnsi"/>
          <w:sz w:val="24"/>
          <w:szCs w:val="24"/>
          <w:lang w:eastAsia="nb-NO"/>
        </w:rPr>
        <w:t xml:space="preserve">Guro har laget forslag. </w:t>
      </w:r>
      <w:r w:rsidR="002067DE">
        <w:rPr>
          <w:rFonts w:eastAsia="Times New Roman" w:cstheme="minorHAnsi"/>
          <w:sz w:val="24"/>
          <w:szCs w:val="24"/>
          <w:lang w:eastAsia="nb-NO"/>
        </w:rPr>
        <w:t xml:space="preserve">Første møte </w:t>
      </w:r>
      <w:r w:rsidR="00D62511">
        <w:rPr>
          <w:rFonts w:eastAsia="Times New Roman" w:cstheme="minorHAnsi"/>
          <w:sz w:val="24"/>
          <w:szCs w:val="24"/>
          <w:lang w:eastAsia="nb-NO"/>
        </w:rPr>
        <w:t>1</w:t>
      </w:r>
      <w:r w:rsidR="00DF5569">
        <w:rPr>
          <w:rFonts w:eastAsia="Times New Roman" w:cstheme="minorHAnsi"/>
          <w:sz w:val="24"/>
          <w:szCs w:val="24"/>
          <w:lang w:eastAsia="nb-NO"/>
        </w:rPr>
        <w:t xml:space="preserve">8/9, senere første mandag i måneden. </w:t>
      </w:r>
    </w:p>
    <w:p w14:paraId="0BB1BB83" w14:textId="77777777" w:rsidR="00411589" w:rsidRPr="00411589" w:rsidRDefault="00411589" w:rsidP="00411589">
      <w:pPr>
        <w:pStyle w:val="Listeavsnitt"/>
        <w:rPr>
          <w:rFonts w:eastAsia="Times New Roman" w:cstheme="minorHAnsi"/>
          <w:sz w:val="24"/>
          <w:szCs w:val="24"/>
          <w:lang w:eastAsia="nb-NO"/>
        </w:rPr>
      </w:pPr>
    </w:p>
    <w:p w14:paraId="128176A8" w14:textId="43A9D166" w:rsidR="00411589" w:rsidRPr="00411589" w:rsidRDefault="00411589" w:rsidP="00411589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Anne lager bursdagsskriv </w:t>
      </w:r>
      <w:proofErr w:type="gramStart"/>
      <w:r>
        <w:rPr>
          <w:rFonts w:eastAsia="Times New Roman" w:cstheme="minorHAnsi"/>
          <w:sz w:val="24"/>
          <w:szCs w:val="24"/>
          <w:lang w:eastAsia="nb-NO"/>
        </w:rPr>
        <w:t>og  sender</w:t>
      </w:r>
      <w:proofErr w:type="gramEnd"/>
      <w:r>
        <w:rPr>
          <w:rFonts w:eastAsia="Times New Roman" w:cstheme="minorHAnsi"/>
          <w:sz w:val="24"/>
          <w:szCs w:val="24"/>
          <w:lang w:eastAsia="nb-NO"/>
        </w:rPr>
        <w:t xml:space="preserve"> ut felles i Teams. </w:t>
      </w:r>
    </w:p>
    <w:p w14:paraId="350E529E" w14:textId="77777777" w:rsidR="00D11E41" w:rsidRPr="00E16F53" w:rsidRDefault="00D11E41" w:rsidP="00E16F53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3F8BACA1" w14:textId="05739E28" w:rsidR="009921D2" w:rsidRPr="009921D2" w:rsidRDefault="009921D2" w:rsidP="00D11E41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52727F9" w14:textId="77777777" w:rsidR="009921D2" w:rsidRPr="00C70301" w:rsidRDefault="009921D2" w:rsidP="00D11E41">
      <w:pPr>
        <w:spacing w:after="0"/>
        <w:rPr>
          <w:rFonts w:cstheme="minorHAnsi"/>
          <w:sz w:val="24"/>
          <w:szCs w:val="24"/>
        </w:rPr>
      </w:pPr>
    </w:p>
    <w:sectPr w:rsidR="009921D2" w:rsidRPr="00C7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5CE4"/>
    <w:multiLevelType w:val="hybridMultilevel"/>
    <w:tmpl w:val="3A621884"/>
    <w:lvl w:ilvl="0" w:tplc="FEB894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D5B35B7"/>
    <w:multiLevelType w:val="hybridMultilevel"/>
    <w:tmpl w:val="489E21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142B2"/>
    <w:multiLevelType w:val="hybridMultilevel"/>
    <w:tmpl w:val="CD92131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F35B89"/>
    <w:multiLevelType w:val="hybridMultilevel"/>
    <w:tmpl w:val="2E943B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86AB4"/>
    <w:multiLevelType w:val="hybridMultilevel"/>
    <w:tmpl w:val="3DBA5572"/>
    <w:lvl w:ilvl="0" w:tplc="2F8EA602"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532986"/>
    <w:multiLevelType w:val="hybridMultilevel"/>
    <w:tmpl w:val="8424E4C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29446A"/>
    <w:multiLevelType w:val="hybridMultilevel"/>
    <w:tmpl w:val="C6FC5D24"/>
    <w:lvl w:ilvl="0" w:tplc="1E24B448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599378">
    <w:abstractNumId w:val="3"/>
  </w:num>
  <w:num w:numId="2" w16cid:durableId="306320102">
    <w:abstractNumId w:val="2"/>
  </w:num>
  <w:num w:numId="3" w16cid:durableId="599796631">
    <w:abstractNumId w:val="0"/>
  </w:num>
  <w:num w:numId="4" w16cid:durableId="2064480378">
    <w:abstractNumId w:val="1"/>
  </w:num>
  <w:num w:numId="5" w16cid:durableId="344328132">
    <w:abstractNumId w:val="6"/>
  </w:num>
  <w:num w:numId="6" w16cid:durableId="2122645629">
    <w:abstractNumId w:val="5"/>
  </w:num>
  <w:num w:numId="7" w16cid:durableId="1559509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D2"/>
    <w:rsid w:val="00073588"/>
    <w:rsid w:val="000C6C91"/>
    <w:rsid w:val="000D0302"/>
    <w:rsid w:val="000D5464"/>
    <w:rsid w:val="0011190A"/>
    <w:rsid w:val="001520AA"/>
    <w:rsid w:val="001A6D1C"/>
    <w:rsid w:val="001D7586"/>
    <w:rsid w:val="001F0A75"/>
    <w:rsid w:val="002067DE"/>
    <w:rsid w:val="002574B7"/>
    <w:rsid w:val="00266C83"/>
    <w:rsid w:val="0027242B"/>
    <w:rsid w:val="002813D9"/>
    <w:rsid w:val="00287762"/>
    <w:rsid w:val="002F1D07"/>
    <w:rsid w:val="002F292B"/>
    <w:rsid w:val="00304340"/>
    <w:rsid w:val="00311797"/>
    <w:rsid w:val="0035065A"/>
    <w:rsid w:val="00377891"/>
    <w:rsid w:val="003C5802"/>
    <w:rsid w:val="003D18ED"/>
    <w:rsid w:val="00411589"/>
    <w:rsid w:val="00413C83"/>
    <w:rsid w:val="004360FA"/>
    <w:rsid w:val="0044258D"/>
    <w:rsid w:val="00466ECC"/>
    <w:rsid w:val="004770F6"/>
    <w:rsid w:val="004B2FF1"/>
    <w:rsid w:val="004B3C8C"/>
    <w:rsid w:val="00570588"/>
    <w:rsid w:val="0060773A"/>
    <w:rsid w:val="00624F00"/>
    <w:rsid w:val="0072024D"/>
    <w:rsid w:val="00731F6F"/>
    <w:rsid w:val="007A2BE4"/>
    <w:rsid w:val="007A5F42"/>
    <w:rsid w:val="007B6854"/>
    <w:rsid w:val="007E2DC4"/>
    <w:rsid w:val="00817487"/>
    <w:rsid w:val="00820C81"/>
    <w:rsid w:val="00833E84"/>
    <w:rsid w:val="00863442"/>
    <w:rsid w:val="00894C9B"/>
    <w:rsid w:val="008A32B1"/>
    <w:rsid w:val="008D5D8A"/>
    <w:rsid w:val="008E011C"/>
    <w:rsid w:val="008F70D0"/>
    <w:rsid w:val="00981CB2"/>
    <w:rsid w:val="00986495"/>
    <w:rsid w:val="009921D2"/>
    <w:rsid w:val="009F189C"/>
    <w:rsid w:val="009F1F34"/>
    <w:rsid w:val="00A62C27"/>
    <w:rsid w:val="00A80821"/>
    <w:rsid w:val="00A84B39"/>
    <w:rsid w:val="00AA4486"/>
    <w:rsid w:val="00AF6E30"/>
    <w:rsid w:val="00B5143F"/>
    <w:rsid w:val="00BE6696"/>
    <w:rsid w:val="00C06D03"/>
    <w:rsid w:val="00C13561"/>
    <w:rsid w:val="00C300CE"/>
    <w:rsid w:val="00C33289"/>
    <w:rsid w:val="00C368BE"/>
    <w:rsid w:val="00C46582"/>
    <w:rsid w:val="00C557A7"/>
    <w:rsid w:val="00C70301"/>
    <w:rsid w:val="00CD62DB"/>
    <w:rsid w:val="00D11E41"/>
    <w:rsid w:val="00D14AC3"/>
    <w:rsid w:val="00D30814"/>
    <w:rsid w:val="00D62511"/>
    <w:rsid w:val="00D634CF"/>
    <w:rsid w:val="00DA647F"/>
    <w:rsid w:val="00DF5569"/>
    <w:rsid w:val="00E16F53"/>
    <w:rsid w:val="00E365BD"/>
    <w:rsid w:val="00E438C2"/>
    <w:rsid w:val="00E65E4B"/>
    <w:rsid w:val="00E822EF"/>
    <w:rsid w:val="00EC2947"/>
    <w:rsid w:val="00EE4253"/>
    <w:rsid w:val="00F00F3E"/>
    <w:rsid w:val="00F04F5E"/>
    <w:rsid w:val="00FA48F5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5B88"/>
  <w15:chartTrackingRefBased/>
  <w15:docId w15:val="{85CD94F0-89AE-4B73-9AF5-CAE0D91D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92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Camilla Blokhus</dc:creator>
  <cp:keywords/>
  <dc:description/>
  <cp:lastModifiedBy>Reknes, Jan Erik</cp:lastModifiedBy>
  <cp:revision>2</cp:revision>
  <dcterms:created xsi:type="dcterms:W3CDTF">2023-09-01T06:24:00Z</dcterms:created>
  <dcterms:modified xsi:type="dcterms:W3CDTF">2023-09-01T06:24:00Z</dcterms:modified>
</cp:coreProperties>
</file>